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A9C" w:rsidRDefault="00E57A9C" w:rsidP="00297FE5">
      <w:pPr>
        <w:jc w:val="center"/>
      </w:pPr>
      <w:r>
        <w:t>V Tydzień 20.04.2020 r. – 24.04.2020 r.</w:t>
      </w:r>
    </w:p>
    <w:p w:rsidR="00E57A9C" w:rsidRDefault="00E57A9C"/>
    <w:p w:rsidR="00E57A9C" w:rsidRDefault="0036540D">
      <w:r>
        <w:t xml:space="preserve">Klasa </w:t>
      </w:r>
      <w:r w:rsidR="00015638">
        <w:t>I B</w:t>
      </w:r>
      <w:bookmarkStart w:id="0" w:name="_GoBack"/>
      <w:bookmarkEnd w:id="0"/>
    </w:p>
    <w:p w:rsidR="00E57A9C" w:rsidRDefault="00E57A9C"/>
    <w:p w:rsidR="00E57A9C" w:rsidRPr="00297FE5" w:rsidRDefault="0036540D" w:rsidP="00297FE5">
      <w:pPr>
        <w:jc w:val="center"/>
        <w:rPr>
          <w:b/>
        </w:rPr>
      </w:pPr>
      <w:r>
        <w:rPr>
          <w:b/>
          <w:sz w:val="44"/>
        </w:rPr>
        <w:t>HISTORIA</w:t>
      </w:r>
    </w:p>
    <w:p w:rsidR="00E57A9C" w:rsidRDefault="00E57A9C"/>
    <w:p w:rsidR="00E57A9C" w:rsidRPr="00297FE5" w:rsidRDefault="00E57A9C">
      <w:pPr>
        <w:rPr>
          <w:b/>
          <w:sz w:val="24"/>
        </w:rPr>
      </w:pPr>
      <w:r w:rsidRPr="00297FE5">
        <w:rPr>
          <w:b/>
          <w:sz w:val="24"/>
        </w:rPr>
        <w:t xml:space="preserve">Temat: </w:t>
      </w:r>
      <w:r w:rsidR="0036540D">
        <w:rPr>
          <w:b/>
          <w:sz w:val="24"/>
        </w:rPr>
        <w:t>Panowanie Bolesława Śmiałego.</w:t>
      </w:r>
    </w:p>
    <w:p w:rsidR="00E57A9C" w:rsidRDefault="00E57A9C"/>
    <w:p w:rsidR="00E57A9C" w:rsidRDefault="00E57A9C" w:rsidP="00E57A9C">
      <w:pPr>
        <w:pStyle w:val="Akapitzlist"/>
        <w:numPr>
          <w:ilvl w:val="0"/>
          <w:numId w:val="1"/>
        </w:numPr>
      </w:pPr>
      <w:r>
        <w:t>Wpisz notatkę do zeszytu:</w:t>
      </w:r>
    </w:p>
    <w:p w:rsidR="0036540D" w:rsidRDefault="0036540D" w:rsidP="0036540D">
      <w:pPr>
        <w:ind w:left="360"/>
      </w:pPr>
    </w:p>
    <w:p w:rsidR="0036540D" w:rsidRDefault="0036540D" w:rsidP="0036540D">
      <w:pPr>
        <w:ind w:left="360"/>
      </w:pPr>
      <w:r>
        <w:t>Po śmierci Kazimierza Odnowiciela na polskim tronie zasiadł jego syn Bolesław. Podobnie jak ojciec, wytrwale budował potęgę państwa polskiego. Odznaczał się niespotykaną odwagą i energią. Wiedział, że najpoważniejsze niebezpieczeństwo zagraża Polsce ze strony Niemiec. Starał się więc osłabić ich potęgę. Na Węgrzech na tronie, Niemcy chcieli osadzić swojego kandydata. Bolesław popierał jego przeciwników, aż wreszcie osadził na tronie węgierskim swojego kandydata Władysława. W samych Niemczech doszło do powstania przeciwko Cesarzowi Henrykowi IV. Zbuntowało się plemię Sasów. Bolesław poparł buntowników. Dwukrotnie wyprawiał się także na Ruś. Zdobył stolicę Rusi – Kijów i pomógł odzyskać t</w:t>
      </w:r>
      <w:r w:rsidR="00B43605">
        <w:t>ron na Rusi swojemu krewnemu Iza</w:t>
      </w:r>
      <w:r>
        <w:t>sławowi</w:t>
      </w:r>
      <w:r w:rsidR="00B43605">
        <w:t>.</w:t>
      </w:r>
    </w:p>
    <w:p w:rsidR="0036540D" w:rsidRDefault="00B43605" w:rsidP="00FD2AB7">
      <w:pPr>
        <w:ind w:left="360"/>
      </w:pPr>
      <w:r>
        <w:t xml:space="preserve">W tym czasie w Europie doszło do ostrego sporu między cesarzem, a papieżem Grzegorzem VII. Konflikt dotyczył prawa mianowania biskupów i innych kościelnych dostojników. Bolesław stanął po stronie papieża. W zamian otrzymał od papieża zgodę na koronację. Koronował się w Gnieźnie w roku 1076. Wzrost znaczenia władzy królewskiej nie podobał się polskim możnowładcą. Zaczęli oni stawiać Bolesławowi opór. Król Bolesław surowo rozprawiał się z przeciwnikami. Jednym z możnowładców, którzy wystąpili przeciwko królowi był biskup krakowski Stanisław ze Szczepanowa. Król srogo ukarał biskupa. Oskarżył go o zdradę i skazał na śmierć. Czyn ten wywołał w kraju ogólne oburzenie i jawny bunt przeciwko królowi. </w:t>
      </w:r>
      <w:r w:rsidR="00FD2AB7">
        <w:t>Król Bolesław musiał z Polski uciekać. Udał się na Węgry do swojego sprzymierzeńca Władysława. Niestety wkrótce zmarł na wygnaniu w niewyjaśnionych okolicznościach. Ze względu na swoją odwagę i energię z jaką budował potęgę Polski nadano mu przydomek Śmiałego. Biskup Stanisław w późniejszych czasach został ogłoszony przez papieża świętym i uznany za patrona Polski.</w:t>
      </w:r>
    </w:p>
    <w:p w:rsidR="0036540D" w:rsidRDefault="0036540D" w:rsidP="00FD2AB7"/>
    <w:p w:rsidR="00FD2AB7" w:rsidRDefault="00857E52" w:rsidP="00FD2AB7">
      <w:pPr>
        <w:pStyle w:val="Akapitzlist"/>
        <w:numPr>
          <w:ilvl w:val="0"/>
          <w:numId w:val="1"/>
        </w:numPr>
      </w:pPr>
      <w:r>
        <w:t>O</w:t>
      </w:r>
      <w:r w:rsidR="00FD2AB7">
        <w:t>dpowiedz na pytania:</w:t>
      </w:r>
    </w:p>
    <w:p w:rsidR="00FD2AB7" w:rsidRDefault="00FD2AB7" w:rsidP="00FD2AB7">
      <w:pPr>
        <w:pStyle w:val="Akapitzlist"/>
        <w:numPr>
          <w:ilvl w:val="0"/>
          <w:numId w:val="3"/>
        </w:numPr>
      </w:pPr>
      <w:r>
        <w:t>Którym królem z dynastii Piastów był Bolesław Śmiały?</w:t>
      </w:r>
    </w:p>
    <w:p w:rsidR="00FD2AB7" w:rsidRDefault="00FD2AB7" w:rsidP="00FD2AB7">
      <w:pPr>
        <w:pStyle w:val="Akapitzlist"/>
        <w:numPr>
          <w:ilvl w:val="0"/>
          <w:numId w:val="3"/>
        </w:numPr>
      </w:pPr>
      <w:r>
        <w:t>Jaki drugi przydomek (jak był nazwany) miał król Bolesław Śmiały?</w:t>
      </w:r>
    </w:p>
    <w:p w:rsidR="00FD2AB7" w:rsidRDefault="00FD2AB7" w:rsidP="00FD2AB7">
      <w:pPr>
        <w:pStyle w:val="Akapitzlist"/>
      </w:pPr>
    </w:p>
    <w:p w:rsidR="00297FE5" w:rsidRDefault="00FD2AB7" w:rsidP="00FD2AB7">
      <w:pPr>
        <w:pStyle w:val="Akapitzlist"/>
        <w:numPr>
          <w:ilvl w:val="0"/>
          <w:numId w:val="1"/>
        </w:numPr>
      </w:pPr>
      <w:r>
        <w:t>Odpowiedzi</w:t>
      </w:r>
      <w:r w:rsidR="00297FE5">
        <w:t xml:space="preserve"> wpisz do zeszytu.</w:t>
      </w:r>
    </w:p>
    <w:sectPr w:rsidR="00297F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37963"/>
    <w:multiLevelType w:val="hybridMultilevel"/>
    <w:tmpl w:val="EE5A7D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3B3182B"/>
    <w:multiLevelType w:val="hybridMultilevel"/>
    <w:tmpl w:val="DCA060CE"/>
    <w:lvl w:ilvl="0" w:tplc="463AB5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77F9560D"/>
    <w:multiLevelType w:val="hybridMultilevel"/>
    <w:tmpl w:val="332C69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A9C"/>
    <w:rsid w:val="00015638"/>
    <w:rsid w:val="00063D4A"/>
    <w:rsid w:val="00297FE5"/>
    <w:rsid w:val="0036540D"/>
    <w:rsid w:val="00395153"/>
    <w:rsid w:val="003F2B6B"/>
    <w:rsid w:val="00462A8E"/>
    <w:rsid w:val="00857E52"/>
    <w:rsid w:val="00B43605"/>
    <w:rsid w:val="00E57A9C"/>
    <w:rsid w:val="00EB47ED"/>
    <w:rsid w:val="00FD2A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F3AF9"/>
  <w15:chartTrackingRefBased/>
  <w15:docId w15:val="{89E89358-8AF8-44D8-9EB0-16FBA5EC0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7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1806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Kursant</dc:creator>
  <cp:keywords/>
  <dc:description/>
  <cp:lastModifiedBy>Kursant</cp:lastModifiedBy>
  <cp:revision>2</cp:revision>
  <dcterms:created xsi:type="dcterms:W3CDTF">2020-04-22T08:01:00Z</dcterms:created>
  <dcterms:modified xsi:type="dcterms:W3CDTF">2020-04-22T08:01:00Z</dcterms:modified>
</cp:coreProperties>
</file>